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482" w:rsidRDefault="003D2DEB" w:rsidP="003D2DEB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3EDCD37F" wp14:editId="38AA94F7">
            <wp:extent cx="647264" cy="579120"/>
            <wp:effectExtent l="0" t="0" r="635" b="0"/>
            <wp:docPr id="5" name="Obrázek 5" descr="Omalovánka badminton k tisku, obrázek k vytisknutí zda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malovánka badminton k tisku, obrázek k vytisknutí zdarm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83" cy="60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7482">
        <w:rPr>
          <w:rFonts w:ascii="Arial" w:hAnsi="Arial" w:cs="Arial"/>
          <w:b/>
          <w:color w:val="0070C0"/>
          <w:sz w:val="28"/>
          <w:szCs w:val="28"/>
        </w:rPr>
        <w:t>BADMINTON VE ŠKOLE</w:t>
      </w:r>
      <w:r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>
        <w:rPr>
          <w:noProof/>
          <w:lang w:eastAsia="cs-CZ"/>
        </w:rPr>
        <w:drawing>
          <wp:inline distT="0" distB="0" distL="0" distR="0" wp14:anchorId="1DB8B342" wp14:editId="51C1AA24">
            <wp:extent cx="647264" cy="579120"/>
            <wp:effectExtent l="0" t="0" r="635" b="0"/>
            <wp:docPr id="3" name="Obrázek 3" descr="Omalovánka badminton k tisku, obrázek k vytisknutí zda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malovánka badminton k tisku, obrázek k vytisknutí zdarm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83" cy="60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482" w:rsidRPr="003D51A8" w:rsidRDefault="00B77482">
      <w:pPr>
        <w:rPr>
          <w:rFonts w:ascii="Arial" w:hAnsi="Arial" w:cs="Arial"/>
          <w:color w:val="000000"/>
          <w:sz w:val="36"/>
          <w:szCs w:val="36"/>
        </w:rPr>
      </w:pPr>
      <w:r w:rsidRPr="00FA4EC0">
        <w:rPr>
          <w:rFonts w:ascii="Arial" w:hAnsi="Arial" w:cs="Arial"/>
          <w:b/>
          <w:i/>
          <w:color w:val="0070C0"/>
          <w:sz w:val="24"/>
          <w:szCs w:val="24"/>
        </w:rPr>
        <w:t>Žáci prvních a druhých tříd měli možnost vyzkoušet si badmintonový trénink.</w:t>
      </w:r>
      <w:r w:rsidRPr="00FA4EC0">
        <w:rPr>
          <w:rFonts w:ascii="Arial" w:hAnsi="Arial" w:cs="Arial"/>
          <w:color w:val="0070C0"/>
          <w:sz w:val="24"/>
          <w:szCs w:val="24"/>
        </w:rPr>
        <w:t xml:space="preserve">                   </w:t>
      </w:r>
      <w:r w:rsidR="00FA4EC0">
        <w:rPr>
          <w:rFonts w:ascii="Arial" w:hAnsi="Arial" w:cs="Arial"/>
          <w:color w:val="000000" w:themeColor="text1"/>
          <w:sz w:val="24"/>
          <w:szCs w:val="24"/>
        </w:rPr>
        <w:t>Přišli je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navštívit členové badmintonového od</w:t>
      </w:r>
      <w:r w:rsidR="00FA4EC0">
        <w:rPr>
          <w:rFonts w:ascii="Arial" w:hAnsi="Arial" w:cs="Arial"/>
          <w:color w:val="000000" w:themeColor="text1"/>
          <w:sz w:val="24"/>
          <w:szCs w:val="24"/>
        </w:rPr>
        <w:t>dílu Ústí nad Labem. Ukázali jim zkrácený badmintonový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trénink,</w:t>
      </w:r>
      <w:r w:rsidR="003D2DEB">
        <w:rPr>
          <w:rFonts w:ascii="Arial" w:hAnsi="Arial" w:cs="Arial"/>
          <w:color w:val="000000" w:themeColor="text1"/>
          <w:sz w:val="24"/>
          <w:szCs w:val="24"/>
        </w:rPr>
        <w:t xml:space="preserve"> dvojhru i čtyřhru. </w:t>
      </w:r>
      <w:r w:rsidR="00FA4EC0">
        <w:rPr>
          <w:rFonts w:ascii="Arial" w:hAnsi="Arial" w:cs="Arial"/>
          <w:color w:val="000000" w:themeColor="text1"/>
          <w:sz w:val="24"/>
          <w:szCs w:val="24"/>
        </w:rPr>
        <w:t>Trenéři měli připravené různé sportovní disciplíny, které žáci plnili. Nakonec</w:t>
      </w:r>
      <w:r w:rsidR="003D2DEB">
        <w:rPr>
          <w:rFonts w:ascii="Arial" w:hAnsi="Arial" w:cs="Arial"/>
          <w:color w:val="000000" w:themeColor="text1"/>
          <w:sz w:val="24"/>
          <w:szCs w:val="24"/>
        </w:rPr>
        <w:t xml:space="preserve"> trénovali společně s dětmi z oddílu. </w:t>
      </w:r>
      <w:r w:rsidR="00FA4EC0">
        <w:rPr>
          <w:rFonts w:ascii="Arial" w:hAnsi="Arial" w:cs="Arial"/>
          <w:color w:val="000000" w:themeColor="text1"/>
          <w:sz w:val="24"/>
          <w:szCs w:val="24"/>
        </w:rPr>
        <w:t>Moc se jim to líbilo a sportování si společně užili.</w:t>
      </w:r>
    </w:p>
    <w:p w:rsidR="00B77482" w:rsidRDefault="003D51A8">
      <w:r w:rsidRPr="003D51A8">
        <w:rPr>
          <w:noProof/>
          <w:lang w:eastAsia="cs-CZ"/>
        </w:rPr>
        <w:drawing>
          <wp:inline distT="0" distB="0" distL="0" distR="0">
            <wp:extent cx="2720340" cy="1531620"/>
            <wp:effectExtent l="0" t="0" r="3810" b="0"/>
            <wp:docPr id="2" name="Obrázek 2" descr="C:\Users\jindra.nejedla\Downloads\IMG-20240221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indra.nejedla\Downloads\IMG-20240221-WA0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55" cy="1531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3D51A8">
        <w:rPr>
          <w:noProof/>
          <w:lang w:eastAsia="cs-CZ"/>
        </w:rPr>
        <w:drawing>
          <wp:inline distT="0" distB="0" distL="0" distR="0" wp14:anchorId="328593F3" wp14:editId="4989911E">
            <wp:extent cx="2735580" cy="1539240"/>
            <wp:effectExtent l="0" t="0" r="7620" b="3810"/>
            <wp:docPr id="6" name="Obrázek 6" descr="C:\Users\jindra.nejedla\Downloads\IMG-2024022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indra.nejedla\Downloads\IMG-20240221-WA0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92" cy="153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1A8" w:rsidRDefault="003D51A8"/>
    <w:p w:rsidR="00B77482" w:rsidRDefault="00B77482">
      <w:bookmarkStart w:id="0" w:name="_GoBack"/>
      <w:bookmarkEnd w:id="0"/>
    </w:p>
    <w:sectPr w:rsidR="00B77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82"/>
    <w:rsid w:val="003D2DEB"/>
    <w:rsid w:val="003D51A8"/>
    <w:rsid w:val="007E77FC"/>
    <w:rsid w:val="00B77482"/>
    <w:rsid w:val="00FA4EC0"/>
    <w:rsid w:val="00FE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C3FD"/>
  <w15:chartTrackingRefBased/>
  <w15:docId w15:val="{3C04ED44-5E4F-44DF-B478-C98E9D5C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Jindra Nejedlá</dc:creator>
  <cp:keywords/>
  <dc:description/>
  <cp:lastModifiedBy>Jindra Nejedlá</cp:lastModifiedBy>
  <cp:revision>6</cp:revision>
  <dcterms:created xsi:type="dcterms:W3CDTF">2024-02-22T15:15:00Z</dcterms:created>
  <dcterms:modified xsi:type="dcterms:W3CDTF">2024-02-22T15:50:00Z</dcterms:modified>
</cp:coreProperties>
</file>